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附件2-11-1</w:t>
      </w:r>
    </w:p>
    <w:p>
      <w:pPr>
        <w:pStyle w:val="4"/>
        <w:ind w:left="0" w:leftChars="0" w:firstLine="0" w:firstLineChars="0"/>
        <w:jc w:val="center"/>
        <w:rPr>
          <w:rFonts w:hint="eastAsia" w:eastAsia="宋体"/>
          <w:w w:val="100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w w:val="100"/>
          <w:sz w:val="44"/>
          <w:szCs w:val="44"/>
          <w:u w:val="none"/>
          <w:lang w:val="en-US" w:eastAsia="zh-CN"/>
        </w:rPr>
        <w:t>数据服务平台建设项目资金申报表</w:t>
      </w:r>
    </w:p>
    <w:tbl>
      <w:tblPr>
        <w:tblStyle w:val="10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46"/>
        <w:gridCol w:w="286"/>
        <w:gridCol w:w="259"/>
        <w:gridCol w:w="573"/>
        <w:gridCol w:w="505"/>
        <w:gridCol w:w="818"/>
        <w:gridCol w:w="652"/>
        <w:gridCol w:w="473"/>
        <w:gridCol w:w="470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069" w:type="dxa"/>
            <w:gridSpan w:val="11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76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数</w:t>
            </w: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据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服务平台建设项目基本信息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项目（平台）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706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服务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平台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7069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总投资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1337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41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43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1337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</w:pPr>
          </w:p>
        </w:tc>
        <w:tc>
          <w:tcPr>
            <w:tcW w:w="241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已完成投资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37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项目资金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来源</w:t>
            </w:r>
          </w:p>
        </w:tc>
        <w:tc>
          <w:tcPr>
            <w:tcW w:w="241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银行贷款（万元）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43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</w:pPr>
          </w:p>
        </w:tc>
        <w:tc>
          <w:tcPr>
            <w:tcW w:w="1337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  <w:tc>
          <w:tcPr>
            <w:tcW w:w="241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企业自筹（万元）</w:t>
            </w:r>
          </w:p>
        </w:tc>
        <w:tc>
          <w:tcPr>
            <w:tcW w:w="188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服务本地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企业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数量</w:t>
            </w:r>
          </w:p>
        </w:tc>
        <w:tc>
          <w:tcPr>
            <w:tcW w:w="143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2807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eastAsia="zh-CN"/>
              </w:rPr>
              <w:t>建设期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-20XX.X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.X</w:t>
            </w: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X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）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当年投资额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（万元）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设备购置或租赁</w:t>
            </w: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软件及系统集成开发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网络环境搭建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（含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通信资费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）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厂房及楼宇租赁费</w:t>
            </w: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其他固定资产（不含基建）</w:t>
            </w: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平台总体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069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1.平台基本概述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平台技术架构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平台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功能；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3.主要服务内容。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平台建设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进展情况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  <w:tc>
          <w:tcPr>
            <w:tcW w:w="169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平台总体建设进展情况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37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1.平台总体建设进度；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2.平台总体已完成的建设内容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（架构、功能等）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173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</w:pPr>
          </w:p>
        </w:tc>
        <w:tc>
          <w:tcPr>
            <w:tcW w:w="169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项目当年建设进展情况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（100字以内）</w:t>
            </w:r>
          </w:p>
        </w:tc>
        <w:tc>
          <w:tcPr>
            <w:tcW w:w="5378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（架构、功能等）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220" w:lineRule="exact"/>
              <w:jc w:val="center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企业申报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5" w:beforeLines="20" w:line="22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自愿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u w:val="none"/>
                <w:lang w:val="en-US" w:eastAsia="zh-CN"/>
              </w:rPr>
              <w:t>承诺</w:t>
            </w:r>
          </w:p>
        </w:tc>
        <w:tc>
          <w:tcPr>
            <w:tcW w:w="7069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u w:val="none"/>
                <w:lang w:val="en-US" w:eastAsia="zh-CN"/>
              </w:rPr>
              <w:t>企业申报平台获得奖励资金需实现年服务本地企业50家以上，如存在虚假或未达到服务本地企业户数，承诺无条件将全部奖励资金按原渠道退回。</w:t>
            </w:r>
          </w:p>
        </w:tc>
      </w:tr>
    </w:tbl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附件2-11-2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160" w:leftChars="-50" w:right="-160" w:rightChars="-50" w:firstLine="0" w:firstLineChars="0"/>
        <w:jc w:val="center"/>
        <w:textAlignment w:val="auto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数据服务资金申报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表</w:t>
      </w:r>
    </w:p>
    <w:tbl>
      <w:tblPr>
        <w:tblStyle w:val="10"/>
        <w:tblpPr w:leftFromText="180" w:rightFromText="180" w:vertAnchor="text" w:horzAnchor="page" w:tblpX="1676" w:tblpY="248"/>
        <w:tblOverlap w:val="never"/>
        <w:tblW w:w="8806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237"/>
        <w:gridCol w:w="1825"/>
        <w:gridCol w:w="487"/>
        <w:gridCol w:w="19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7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6528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8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46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80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/>
                <w:bCs/>
                <w:color w:val="auto"/>
                <w:sz w:val="24"/>
                <w:u w:val="none"/>
                <w:lang w:val="en-US"/>
              </w:rPr>
            </w:pPr>
            <w:r>
              <w:rPr>
                <w:rFonts w:hint="eastAsia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数据服务基本信息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产品（服务）名称</w:t>
            </w:r>
          </w:p>
        </w:tc>
        <w:tc>
          <w:tcPr>
            <w:tcW w:w="2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  <w:tc>
          <w:tcPr>
            <w:tcW w:w="23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当年销售额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（万元）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产品（服务）用途</w:t>
            </w:r>
          </w:p>
        </w:tc>
        <w:tc>
          <w:tcPr>
            <w:tcW w:w="22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当年销售产品数量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2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产品所在目录类别</w:t>
            </w:r>
          </w:p>
        </w:tc>
        <w:tc>
          <w:tcPr>
            <w:tcW w:w="652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  <w:lang w:val="en-US" w:eastAsia="zh-CN"/>
              </w:rPr>
              <w:t>按《数字经济产业统计分类》填写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大类</w:t>
            </w: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_____  中类______  小类______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被采购企业名称及联系方式</w:t>
            </w:r>
          </w:p>
        </w:tc>
        <w:tc>
          <w:tcPr>
            <w:tcW w:w="652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2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420" w:hanging="420" w:hangingChars="200"/>
              <w:jc w:val="both"/>
              <w:textAlignment w:val="auto"/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>被采购企业</w:t>
            </w:r>
            <w:r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  <w:t>基本情况（200字以内）</w:t>
            </w:r>
          </w:p>
        </w:tc>
        <w:tc>
          <w:tcPr>
            <w:tcW w:w="652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包括：企业名称、法定代表人、联系电话、详细地址、企业规模、上年主营业务收入、上年末从业人员和企业主要业务活动等。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</w:trPr>
        <w:tc>
          <w:tcPr>
            <w:tcW w:w="227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被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采购产品（服务）基本情况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（200字以内）</w:t>
            </w:r>
          </w:p>
        </w:tc>
        <w:tc>
          <w:tcPr>
            <w:tcW w:w="652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_GB2312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1.基本功能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2.应用情况</w:t>
            </w: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Times New Roman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  <w:br w:type="textWrapping"/>
            </w:r>
          </w:p>
        </w:tc>
      </w:tr>
    </w:tbl>
    <w:p>
      <w:pPr>
        <w:pStyle w:val="14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00000000"/>
    <w:rsid w:val="022B2560"/>
    <w:rsid w:val="026A6819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D46502"/>
    <w:rsid w:val="12ED3F98"/>
    <w:rsid w:val="146E6D2E"/>
    <w:rsid w:val="17BA7E6B"/>
    <w:rsid w:val="17D705E4"/>
    <w:rsid w:val="1916676B"/>
    <w:rsid w:val="192E65E2"/>
    <w:rsid w:val="1A302680"/>
    <w:rsid w:val="1DEF04DF"/>
    <w:rsid w:val="1EDB4FD8"/>
    <w:rsid w:val="20642EE8"/>
    <w:rsid w:val="21487BB5"/>
    <w:rsid w:val="21785031"/>
    <w:rsid w:val="238464B3"/>
    <w:rsid w:val="23CD6228"/>
    <w:rsid w:val="23E93CAC"/>
    <w:rsid w:val="25A26EA4"/>
    <w:rsid w:val="265E2D4F"/>
    <w:rsid w:val="280C4C53"/>
    <w:rsid w:val="29230F99"/>
    <w:rsid w:val="2934728F"/>
    <w:rsid w:val="2953526A"/>
    <w:rsid w:val="298D111D"/>
    <w:rsid w:val="29C3590E"/>
    <w:rsid w:val="2A707FE0"/>
    <w:rsid w:val="2C9015E2"/>
    <w:rsid w:val="2CD655A4"/>
    <w:rsid w:val="2D922E15"/>
    <w:rsid w:val="2E7961A8"/>
    <w:rsid w:val="2F4865CE"/>
    <w:rsid w:val="301D46D4"/>
    <w:rsid w:val="30346B59"/>
    <w:rsid w:val="305E1819"/>
    <w:rsid w:val="30617F11"/>
    <w:rsid w:val="32F059B5"/>
    <w:rsid w:val="33EE6A74"/>
    <w:rsid w:val="34024CF1"/>
    <w:rsid w:val="34DE49BE"/>
    <w:rsid w:val="35692030"/>
    <w:rsid w:val="357E657F"/>
    <w:rsid w:val="379F2DA7"/>
    <w:rsid w:val="37DC21DB"/>
    <w:rsid w:val="3806588E"/>
    <w:rsid w:val="38726CB6"/>
    <w:rsid w:val="38B27089"/>
    <w:rsid w:val="3AE01ADD"/>
    <w:rsid w:val="3BF00113"/>
    <w:rsid w:val="3C9033AE"/>
    <w:rsid w:val="3CA81833"/>
    <w:rsid w:val="3CB35E36"/>
    <w:rsid w:val="3D1B7FCD"/>
    <w:rsid w:val="3FD352B0"/>
    <w:rsid w:val="40D249E5"/>
    <w:rsid w:val="420644B4"/>
    <w:rsid w:val="42C908B3"/>
    <w:rsid w:val="43C231E7"/>
    <w:rsid w:val="441B1E83"/>
    <w:rsid w:val="45B418DE"/>
    <w:rsid w:val="47341146"/>
    <w:rsid w:val="4BC76793"/>
    <w:rsid w:val="4CA34025"/>
    <w:rsid w:val="50044DF5"/>
    <w:rsid w:val="52C3781C"/>
    <w:rsid w:val="53733C07"/>
    <w:rsid w:val="53736F01"/>
    <w:rsid w:val="554A31E0"/>
    <w:rsid w:val="56093712"/>
    <w:rsid w:val="570F4E8E"/>
    <w:rsid w:val="580F3AC9"/>
    <w:rsid w:val="5B9A2F29"/>
    <w:rsid w:val="5BB23C55"/>
    <w:rsid w:val="5C765CA3"/>
    <w:rsid w:val="5E7A7F88"/>
    <w:rsid w:val="5F9A7640"/>
    <w:rsid w:val="5FFC5AC9"/>
    <w:rsid w:val="601B21AA"/>
    <w:rsid w:val="61B35782"/>
    <w:rsid w:val="620223C7"/>
    <w:rsid w:val="6254208A"/>
    <w:rsid w:val="65591FD7"/>
    <w:rsid w:val="66646C4F"/>
    <w:rsid w:val="666B6B20"/>
    <w:rsid w:val="6694059F"/>
    <w:rsid w:val="6907652F"/>
    <w:rsid w:val="69FA6EC5"/>
    <w:rsid w:val="6A02658B"/>
    <w:rsid w:val="6D455482"/>
    <w:rsid w:val="6D8E18E2"/>
    <w:rsid w:val="6E8F7CB5"/>
    <w:rsid w:val="6EC904BD"/>
    <w:rsid w:val="6F34651C"/>
    <w:rsid w:val="6FCE1D56"/>
    <w:rsid w:val="700268B5"/>
    <w:rsid w:val="74F3367C"/>
    <w:rsid w:val="76730F7D"/>
    <w:rsid w:val="7755241E"/>
    <w:rsid w:val="77F60E6A"/>
    <w:rsid w:val="78A5590E"/>
    <w:rsid w:val="78EE53F7"/>
    <w:rsid w:val="79DA551C"/>
    <w:rsid w:val="7AF618D0"/>
    <w:rsid w:val="7BE000DC"/>
    <w:rsid w:val="7BFF4BF0"/>
    <w:rsid w:val="7CC529E3"/>
    <w:rsid w:val="7CFDCA35"/>
    <w:rsid w:val="7D8C22BD"/>
    <w:rsid w:val="7EF32B7F"/>
    <w:rsid w:val="7FEE677C"/>
    <w:rsid w:val="8EEFC59B"/>
    <w:rsid w:val="FB7D9F7A"/>
    <w:rsid w:val="FF5FE600"/>
    <w:rsid w:val="FF7F8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Body Text"/>
    <w:basedOn w:val="1"/>
    <w:next w:val="1"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1725</Words>
  <Characters>1828</Characters>
  <Lines>0</Lines>
  <Paragraphs>0</Paragraphs>
  <TotalTime>1</TotalTime>
  <ScaleCrop>false</ScaleCrop>
  <LinksUpToDate>false</LinksUpToDate>
  <CharactersWithSpaces>1833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2021-08-12T22:49:00Z</dcterms:created>
  <dc:creator>Administrator</dc:creator>
  <cp:lastModifiedBy>anzhengxing</cp:lastModifiedBy>
  <cp:lastPrinted>2023-03-06T11:54:43Z</cp:lastPrinted>
  <dcterms:modified xsi:type="dcterms:W3CDTF">2023-03-06T11:54:50Z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